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67" w:rsidRDefault="00CB7467" w:rsidP="00CB7467">
      <w:pPr>
        <w:ind w:firstLine="0"/>
        <w:jc w:val="center"/>
        <w:rPr>
          <w:b/>
          <w:bCs/>
          <w:szCs w:val="28"/>
        </w:rPr>
      </w:pPr>
    </w:p>
    <w:p w:rsidR="00CB7467" w:rsidRDefault="00CB7467" w:rsidP="00CB7467">
      <w:pPr>
        <w:ind w:firstLine="0"/>
        <w:jc w:val="center"/>
        <w:rPr>
          <w:b/>
          <w:bCs/>
          <w:szCs w:val="28"/>
        </w:rPr>
      </w:pPr>
    </w:p>
    <w:p w:rsidR="00CB7467" w:rsidRDefault="00CB7467" w:rsidP="00CB7467">
      <w:pPr>
        <w:ind w:firstLine="0"/>
        <w:jc w:val="center"/>
        <w:rPr>
          <w:b/>
          <w:bCs/>
          <w:szCs w:val="28"/>
        </w:rPr>
      </w:pPr>
    </w:p>
    <w:p w:rsidR="00CB7467" w:rsidRDefault="00CB7467" w:rsidP="00CB7467">
      <w:pPr>
        <w:ind w:firstLine="0"/>
        <w:jc w:val="center"/>
        <w:rPr>
          <w:b/>
          <w:bCs/>
          <w:szCs w:val="28"/>
        </w:rPr>
      </w:pPr>
    </w:p>
    <w:p w:rsidR="00CB7467" w:rsidRDefault="00CB7467" w:rsidP="00CB7467">
      <w:pPr>
        <w:ind w:firstLine="0"/>
        <w:jc w:val="center"/>
        <w:rPr>
          <w:b/>
          <w:bCs/>
          <w:szCs w:val="28"/>
        </w:rPr>
      </w:pPr>
    </w:p>
    <w:p w:rsidR="00CB7467" w:rsidRDefault="00CB7467" w:rsidP="00CB7467">
      <w:pPr>
        <w:ind w:firstLine="0"/>
        <w:jc w:val="center"/>
        <w:rPr>
          <w:b/>
          <w:bCs/>
          <w:szCs w:val="28"/>
        </w:rPr>
      </w:pPr>
    </w:p>
    <w:p w:rsidR="00CB7467" w:rsidRDefault="00CB7467" w:rsidP="00CB7467">
      <w:pPr>
        <w:ind w:firstLine="0"/>
        <w:jc w:val="center"/>
        <w:rPr>
          <w:b/>
          <w:bCs/>
          <w:szCs w:val="28"/>
        </w:rPr>
      </w:pPr>
    </w:p>
    <w:p w:rsidR="00CB7467" w:rsidRDefault="00CB7467" w:rsidP="00CB7467">
      <w:pPr>
        <w:ind w:firstLine="0"/>
        <w:jc w:val="center"/>
        <w:rPr>
          <w:b/>
          <w:bCs/>
          <w:szCs w:val="28"/>
        </w:rPr>
      </w:pPr>
    </w:p>
    <w:p w:rsidR="00CB7467" w:rsidRPr="00CB7467" w:rsidRDefault="00CB7467" w:rsidP="00CB7467">
      <w:pPr>
        <w:ind w:firstLine="0"/>
        <w:jc w:val="center"/>
        <w:rPr>
          <w:b/>
          <w:bCs/>
          <w:sz w:val="20"/>
          <w:szCs w:val="28"/>
        </w:rPr>
      </w:pPr>
    </w:p>
    <w:p w:rsidR="00B2170E" w:rsidRPr="00CB7467" w:rsidRDefault="00EB17A2" w:rsidP="00CB7467">
      <w:pPr>
        <w:ind w:firstLine="0"/>
        <w:jc w:val="center"/>
        <w:rPr>
          <w:b/>
          <w:bCs/>
          <w:szCs w:val="28"/>
        </w:rPr>
      </w:pPr>
      <w:r w:rsidRPr="00CB7467">
        <w:rPr>
          <w:b/>
          <w:bCs/>
          <w:szCs w:val="28"/>
        </w:rPr>
        <w:t>О внесении изменени</w:t>
      </w:r>
      <w:r w:rsidR="003F65F7" w:rsidRPr="00CB7467">
        <w:rPr>
          <w:b/>
          <w:bCs/>
          <w:szCs w:val="28"/>
        </w:rPr>
        <w:t>й</w:t>
      </w:r>
      <w:r w:rsidRPr="00CB7467">
        <w:rPr>
          <w:b/>
          <w:bCs/>
          <w:szCs w:val="28"/>
        </w:rPr>
        <w:t xml:space="preserve"> в </w:t>
      </w:r>
      <w:r w:rsidR="000452A1" w:rsidRPr="00CB7467">
        <w:rPr>
          <w:b/>
          <w:bCs/>
          <w:szCs w:val="28"/>
        </w:rPr>
        <w:t xml:space="preserve">статьи 1 и 7 </w:t>
      </w:r>
      <w:r w:rsidR="00D34E03" w:rsidRPr="00CB7467">
        <w:rPr>
          <w:b/>
          <w:bCs/>
          <w:szCs w:val="28"/>
        </w:rPr>
        <w:t>Закон</w:t>
      </w:r>
      <w:r w:rsidR="000452A1" w:rsidRPr="00CB7467">
        <w:rPr>
          <w:b/>
          <w:bCs/>
          <w:szCs w:val="28"/>
        </w:rPr>
        <w:t>а</w:t>
      </w:r>
      <w:r w:rsidR="00D34E03" w:rsidRPr="00CB7467">
        <w:rPr>
          <w:b/>
          <w:bCs/>
          <w:szCs w:val="28"/>
        </w:rPr>
        <w:t xml:space="preserve"> Ярославской области </w:t>
      </w:r>
    </w:p>
    <w:p w:rsidR="00BC27B8" w:rsidRPr="00CB7467" w:rsidRDefault="0093055A" w:rsidP="00CB7467">
      <w:pPr>
        <w:ind w:firstLine="0"/>
        <w:jc w:val="center"/>
        <w:rPr>
          <w:b/>
          <w:bCs/>
          <w:szCs w:val="28"/>
        </w:rPr>
      </w:pPr>
      <w:r w:rsidRPr="00CB7467">
        <w:rPr>
          <w:b/>
          <w:bCs/>
          <w:szCs w:val="28"/>
        </w:rPr>
        <w:t>«О транспортном налоге в Я</w:t>
      </w:r>
      <w:r w:rsidR="00631E53" w:rsidRPr="00CB7467">
        <w:rPr>
          <w:b/>
          <w:bCs/>
          <w:szCs w:val="28"/>
        </w:rPr>
        <w:t xml:space="preserve">рославской области» и Закон Ярославской области </w:t>
      </w:r>
      <w:r w:rsidR="00D34E03" w:rsidRPr="00CB7467">
        <w:rPr>
          <w:b/>
          <w:bCs/>
          <w:szCs w:val="28"/>
        </w:rPr>
        <w:t>«</w:t>
      </w:r>
      <w:r w:rsidR="00B74A2D" w:rsidRPr="00CB7467">
        <w:rPr>
          <w:b/>
          <w:bCs/>
          <w:szCs w:val="28"/>
        </w:rPr>
        <w:t xml:space="preserve">О </w:t>
      </w:r>
      <w:r w:rsidR="003F65F7" w:rsidRPr="00CB7467">
        <w:rPr>
          <w:b/>
          <w:bCs/>
          <w:szCs w:val="28"/>
        </w:rPr>
        <w:t>налоге на имущество организаций</w:t>
      </w:r>
      <w:r w:rsidR="00B74A2D" w:rsidRPr="00CB7467">
        <w:rPr>
          <w:b/>
          <w:bCs/>
          <w:szCs w:val="28"/>
        </w:rPr>
        <w:t xml:space="preserve"> в</w:t>
      </w:r>
      <w:r w:rsidR="00B2170E" w:rsidRPr="00CB7467">
        <w:rPr>
          <w:b/>
          <w:bCs/>
          <w:szCs w:val="28"/>
        </w:rPr>
        <w:t xml:space="preserve"> Ярославской области</w:t>
      </w:r>
      <w:r w:rsidR="00D34E03" w:rsidRPr="00CB7467">
        <w:rPr>
          <w:b/>
          <w:bCs/>
          <w:szCs w:val="28"/>
        </w:rPr>
        <w:t>»</w:t>
      </w:r>
    </w:p>
    <w:p w:rsidR="00FB544D" w:rsidRPr="00CB7467" w:rsidRDefault="00FB544D" w:rsidP="00CB7467">
      <w:pPr>
        <w:pStyle w:val="af"/>
        <w:tabs>
          <w:tab w:val="left" w:pos="709"/>
        </w:tabs>
        <w:rPr>
          <w:szCs w:val="28"/>
        </w:rPr>
      </w:pPr>
    </w:p>
    <w:p w:rsidR="00B2170E" w:rsidRPr="00CB7467" w:rsidRDefault="00B2170E" w:rsidP="00CB7467">
      <w:pPr>
        <w:pStyle w:val="af"/>
        <w:tabs>
          <w:tab w:val="left" w:pos="709"/>
        </w:tabs>
        <w:rPr>
          <w:szCs w:val="28"/>
        </w:rPr>
      </w:pPr>
    </w:p>
    <w:p w:rsidR="00EB17A2" w:rsidRPr="00CB7467" w:rsidRDefault="00EB17A2" w:rsidP="00CB7467">
      <w:pPr>
        <w:tabs>
          <w:tab w:val="left" w:pos="709"/>
          <w:tab w:val="left" w:pos="6379"/>
        </w:tabs>
        <w:ind w:firstLine="0"/>
        <w:rPr>
          <w:sz w:val="24"/>
          <w:szCs w:val="28"/>
        </w:rPr>
      </w:pPr>
      <w:proofErr w:type="gramStart"/>
      <w:r w:rsidRPr="00CB7467">
        <w:rPr>
          <w:sz w:val="24"/>
          <w:szCs w:val="28"/>
        </w:rPr>
        <w:t>Принят</w:t>
      </w:r>
      <w:proofErr w:type="gramEnd"/>
      <w:r w:rsidRPr="00CB7467">
        <w:rPr>
          <w:sz w:val="24"/>
          <w:szCs w:val="28"/>
        </w:rPr>
        <w:t xml:space="preserve"> Ярославской областной Думой</w:t>
      </w:r>
    </w:p>
    <w:p w:rsidR="00EB17A2" w:rsidRPr="00CB7467" w:rsidRDefault="006324C3" w:rsidP="00CB7467">
      <w:pPr>
        <w:tabs>
          <w:tab w:val="left" w:pos="709"/>
        </w:tabs>
        <w:ind w:firstLine="0"/>
        <w:rPr>
          <w:sz w:val="24"/>
          <w:szCs w:val="28"/>
        </w:rPr>
      </w:pPr>
      <w:r w:rsidRPr="00CB7467">
        <w:rPr>
          <w:sz w:val="24"/>
          <w:szCs w:val="28"/>
        </w:rPr>
        <w:t>26</w:t>
      </w:r>
      <w:r w:rsidR="00A9199E" w:rsidRPr="00CB7467">
        <w:rPr>
          <w:sz w:val="24"/>
          <w:szCs w:val="28"/>
        </w:rPr>
        <w:t xml:space="preserve"> </w:t>
      </w:r>
      <w:r w:rsidRPr="00CB7467">
        <w:rPr>
          <w:sz w:val="24"/>
          <w:szCs w:val="28"/>
        </w:rPr>
        <w:t>октября</w:t>
      </w:r>
      <w:r w:rsidR="00EB17A2" w:rsidRPr="00CB7467">
        <w:rPr>
          <w:sz w:val="24"/>
          <w:szCs w:val="28"/>
        </w:rPr>
        <w:t xml:space="preserve"> 202</w:t>
      </w:r>
      <w:r w:rsidR="00BC27B8" w:rsidRPr="00CB7467">
        <w:rPr>
          <w:sz w:val="24"/>
          <w:szCs w:val="28"/>
        </w:rPr>
        <w:t>1</w:t>
      </w:r>
      <w:r w:rsidR="00EB17A2" w:rsidRPr="00CB7467">
        <w:rPr>
          <w:sz w:val="24"/>
          <w:szCs w:val="28"/>
        </w:rPr>
        <w:t xml:space="preserve"> года</w:t>
      </w:r>
    </w:p>
    <w:p w:rsidR="0096168F" w:rsidRPr="00CB7467" w:rsidRDefault="0096168F" w:rsidP="00CB7467">
      <w:pPr>
        <w:ind w:firstLine="0"/>
        <w:rPr>
          <w:bCs/>
          <w:sz w:val="24"/>
          <w:szCs w:val="28"/>
        </w:rPr>
      </w:pPr>
    </w:p>
    <w:p w:rsidR="00DF3137" w:rsidRPr="00CB7467" w:rsidRDefault="00DF3137" w:rsidP="00CB7467">
      <w:pPr>
        <w:ind w:firstLine="0"/>
        <w:rPr>
          <w:bCs/>
          <w:sz w:val="24"/>
          <w:szCs w:val="28"/>
        </w:rPr>
      </w:pPr>
    </w:p>
    <w:p w:rsidR="00B2170E" w:rsidRPr="00CB7467" w:rsidRDefault="00B74A2D" w:rsidP="00CB7467">
      <w:pPr>
        <w:ind w:firstLine="709"/>
        <w:rPr>
          <w:b/>
          <w:bCs/>
          <w:szCs w:val="28"/>
        </w:rPr>
      </w:pPr>
      <w:r w:rsidRPr="00CB7467">
        <w:rPr>
          <w:b/>
          <w:bCs/>
          <w:szCs w:val="28"/>
        </w:rPr>
        <w:t>Статья 1</w:t>
      </w:r>
    </w:p>
    <w:p w:rsidR="00EE07E8" w:rsidRPr="00CB7467" w:rsidRDefault="00EE07E8" w:rsidP="00CB7467">
      <w:pPr>
        <w:ind w:firstLine="709"/>
        <w:rPr>
          <w:bCs/>
          <w:szCs w:val="28"/>
        </w:rPr>
      </w:pPr>
      <w:proofErr w:type="gramStart"/>
      <w:r w:rsidRPr="00CB7467">
        <w:rPr>
          <w:bCs/>
          <w:szCs w:val="28"/>
        </w:rPr>
        <w:t>Внести в Закон Ярославской области от 05.11.2002 № 71-з «О тран</w:t>
      </w:r>
      <w:r w:rsidRPr="00CB7467">
        <w:rPr>
          <w:bCs/>
          <w:szCs w:val="28"/>
        </w:rPr>
        <w:t>с</w:t>
      </w:r>
      <w:r w:rsidRPr="00CB7467">
        <w:rPr>
          <w:bCs/>
          <w:szCs w:val="28"/>
        </w:rPr>
        <w:t xml:space="preserve">портном налоге в Ярославской области» (Губернские вести, 2002, 8 ноября, № 63; 2003, 20 октября, № 66; 2005, 8 ноября, № 57; </w:t>
      </w:r>
      <w:r w:rsidR="00F2028A" w:rsidRPr="00CB7467">
        <w:rPr>
          <w:bCs/>
          <w:szCs w:val="28"/>
        </w:rPr>
        <w:t xml:space="preserve">30 ноября, № 64; </w:t>
      </w:r>
      <w:r w:rsidRPr="00CB7467">
        <w:rPr>
          <w:bCs/>
          <w:szCs w:val="28"/>
        </w:rPr>
        <w:t>2007, 13 апреля, № 25; 9 октября, № 76; 2008, 10 октября, № 87; Документ – Рег</w:t>
      </w:r>
      <w:r w:rsidRPr="00CB7467">
        <w:rPr>
          <w:bCs/>
          <w:szCs w:val="28"/>
        </w:rPr>
        <w:t>и</w:t>
      </w:r>
      <w:r w:rsidRPr="00CB7467">
        <w:rPr>
          <w:bCs/>
          <w:szCs w:val="28"/>
        </w:rPr>
        <w:t xml:space="preserve">он, 2010, 8 октября, № 77; </w:t>
      </w:r>
      <w:r w:rsidR="00F2028A" w:rsidRPr="00CB7467">
        <w:rPr>
          <w:bCs/>
          <w:szCs w:val="28"/>
        </w:rPr>
        <w:t>2011, 11 ноября, № 93;</w:t>
      </w:r>
      <w:proofErr w:type="gramEnd"/>
      <w:r w:rsidR="00F2028A" w:rsidRPr="00CB7467">
        <w:rPr>
          <w:bCs/>
          <w:szCs w:val="28"/>
        </w:rPr>
        <w:t xml:space="preserve"> </w:t>
      </w:r>
      <w:r w:rsidRPr="00CB7467">
        <w:rPr>
          <w:bCs/>
          <w:szCs w:val="28"/>
        </w:rPr>
        <w:t>2012, 3 июля, № 52; 2013, 12 июля, № 54; 2014, 17 октября, № 86; 30 д</w:t>
      </w:r>
      <w:r w:rsidR="00F2028A" w:rsidRPr="00CB7467">
        <w:rPr>
          <w:bCs/>
          <w:szCs w:val="28"/>
        </w:rPr>
        <w:t>екабря, № 112; 2015, 14 июля, № </w:t>
      </w:r>
      <w:r w:rsidRPr="00CB7467">
        <w:rPr>
          <w:bCs/>
          <w:szCs w:val="28"/>
        </w:rPr>
        <w:t>55; 2016, 14 июня, № 51; 29 ноября, № 104</w:t>
      </w:r>
      <w:r w:rsidR="00F2028A" w:rsidRPr="00CB7467">
        <w:rPr>
          <w:bCs/>
          <w:szCs w:val="28"/>
        </w:rPr>
        <w:t>; 2017, 3 ноября, № 92; 2018, 5 </w:t>
      </w:r>
      <w:r w:rsidRPr="00CB7467">
        <w:rPr>
          <w:bCs/>
          <w:szCs w:val="28"/>
        </w:rPr>
        <w:t>октября, № 83; 9 ноября, № 95; 2019, 15 ноя</w:t>
      </w:r>
      <w:r w:rsidR="00F2028A" w:rsidRPr="00CB7467">
        <w:rPr>
          <w:bCs/>
          <w:szCs w:val="28"/>
        </w:rPr>
        <w:t xml:space="preserve">бря, № 97; 2020, 6 мая, № 36; </w:t>
      </w:r>
      <w:proofErr w:type="gramStart"/>
      <w:r w:rsidR="00F2028A" w:rsidRPr="00CB7467">
        <w:rPr>
          <w:bCs/>
          <w:szCs w:val="28"/>
        </w:rPr>
        <w:t>2 </w:t>
      </w:r>
      <w:r w:rsidRPr="00CB7467">
        <w:rPr>
          <w:bCs/>
          <w:szCs w:val="28"/>
        </w:rPr>
        <w:t>июня, № 44; 10 июля, № 54; 25 сентября, № 80; 6 ноября, № 93</w:t>
      </w:r>
      <w:r w:rsidR="00F2028A" w:rsidRPr="00CB7467">
        <w:rPr>
          <w:bCs/>
          <w:szCs w:val="28"/>
        </w:rPr>
        <w:t xml:space="preserve">; </w:t>
      </w:r>
      <w:r w:rsidR="00970894" w:rsidRPr="00CB7467">
        <w:rPr>
          <w:bCs/>
          <w:szCs w:val="28"/>
        </w:rPr>
        <w:t xml:space="preserve">2021, </w:t>
      </w:r>
      <w:r w:rsidR="00F2028A" w:rsidRPr="00CB7467">
        <w:rPr>
          <w:bCs/>
          <w:szCs w:val="28"/>
        </w:rPr>
        <w:t>9 а</w:t>
      </w:r>
      <w:r w:rsidR="00F2028A" w:rsidRPr="00CB7467">
        <w:rPr>
          <w:bCs/>
          <w:szCs w:val="28"/>
        </w:rPr>
        <w:t>п</w:t>
      </w:r>
      <w:r w:rsidR="00F2028A" w:rsidRPr="00CB7467">
        <w:rPr>
          <w:bCs/>
          <w:szCs w:val="28"/>
        </w:rPr>
        <w:t>реля, № 28</w:t>
      </w:r>
      <w:r w:rsidRPr="00CB7467">
        <w:rPr>
          <w:bCs/>
          <w:szCs w:val="28"/>
        </w:rPr>
        <w:t>) следующие изменения:</w:t>
      </w:r>
      <w:proofErr w:type="gramEnd"/>
    </w:p>
    <w:p w:rsidR="00EE07E8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1) в части 1 статьи 1 слова «и основания для их использования налог</w:t>
      </w:r>
      <w:r w:rsidRPr="00CB7467">
        <w:rPr>
          <w:bCs/>
          <w:szCs w:val="28"/>
        </w:rPr>
        <w:t>о</w:t>
      </w:r>
      <w:r w:rsidRPr="00CB7467">
        <w:rPr>
          <w:bCs/>
          <w:szCs w:val="28"/>
        </w:rPr>
        <w:t>плательщиком» заменить словами «, основания и порядок их применения»;</w:t>
      </w:r>
    </w:p>
    <w:p w:rsidR="00EE07E8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2) абзац третий части 14 статьи 7 признать утратившим силу.</w:t>
      </w:r>
    </w:p>
    <w:p w:rsidR="00EE07E8" w:rsidRPr="00CB7467" w:rsidRDefault="00EE07E8" w:rsidP="00CB7467">
      <w:pPr>
        <w:ind w:firstLine="709"/>
        <w:rPr>
          <w:bCs/>
          <w:szCs w:val="28"/>
        </w:rPr>
      </w:pPr>
    </w:p>
    <w:p w:rsidR="00EE07E8" w:rsidRPr="00CB7467" w:rsidRDefault="00EE07E8" w:rsidP="00CB7467">
      <w:pPr>
        <w:ind w:firstLine="709"/>
        <w:rPr>
          <w:b/>
          <w:bCs/>
          <w:szCs w:val="28"/>
        </w:rPr>
      </w:pPr>
      <w:r w:rsidRPr="00CB7467">
        <w:rPr>
          <w:b/>
          <w:bCs/>
          <w:szCs w:val="28"/>
        </w:rPr>
        <w:t>Статья 2</w:t>
      </w:r>
    </w:p>
    <w:p w:rsidR="00EE07E8" w:rsidRPr="00CB7467" w:rsidRDefault="00EE07E8" w:rsidP="00CB7467">
      <w:pPr>
        <w:ind w:firstLine="709"/>
        <w:rPr>
          <w:bCs/>
          <w:szCs w:val="28"/>
        </w:rPr>
      </w:pPr>
      <w:proofErr w:type="gramStart"/>
      <w:r w:rsidRPr="00CB7467">
        <w:rPr>
          <w:bCs/>
          <w:szCs w:val="28"/>
        </w:rPr>
        <w:t>Внести в Закон Ярославской области от 15.10.2003 № 46-з «О налоге на имущество организаций в Ярославской облас</w:t>
      </w:r>
      <w:r w:rsidR="000452A1" w:rsidRPr="00CB7467">
        <w:rPr>
          <w:bCs/>
          <w:szCs w:val="28"/>
        </w:rPr>
        <w:t>ти» (Губернские вести, 2003, 20 </w:t>
      </w:r>
      <w:r w:rsidRPr="00CB7467">
        <w:rPr>
          <w:bCs/>
          <w:szCs w:val="28"/>
        </w:rPr>
        <w:t xml:space="preserve">октября, № 66; </w:t>
      </w:r>
      <w:r w:rsidR="000452A1" w:rsidRPr="00CB7467">
        <w:rPr>
          <w:bCs/>
          <w:szCs w:val="28"/>
        </w:rPr>
        <w:t xml:space="preserve">2004, 8 января, № 1; </w:t>
      </w:r>
      <w:r w:rsidRPr="00CB7467">
        <w:rPr>
          <w:bCs/>
          <w:szCs w:val="28"/>
        </w:rPr>
        <w:t xml:space="preserve">2005, 30 ноября, № 64; </w:t>
      </w:r>
      <w:r w:rsidR="000452A1" w:rsidRPr="00CB7467">
        <w:rPr>
          <w:bCs/>
          <w:szCs w:val="28"/>
        </w:rPr>
        <w:t>2008, 10 октя</w:t>
      </w:r>
      <w:r w:rsidR="000452A1" w:rsidRPr="00CB7467">
        <w:rPr>
          <w:bCs/>
          <w:szCs w:val="28"/>
        </w:rPr>
        <w:t>б</w:t>
      </w:r>
      <w:r w:rsidR="000452A1" w:rsidRPr="00CB7467">
        <w:rPr>
          <w:bCs/>
          <w:szCs w:val="28"/>
        </w:rPr>
        <w:t xml:space="preserve">ря, № 87; </w:t>
      </w:r>
      <w:r w:rsidRPr="00CB7467">
        <w:rPr>
          <w:bCs/>
          <w:szCs w:val="28"/>
        </w:rPr>
        <w:t xml:space="preserve">Документ – Регион, </w:t>
      </w:r>
      <w:r w:rsidR="000452A1" w:rsidRPr="00CB7467">
        <w:rPr>
          <w:bCs/>
          <w:szCs w:val="28"/>
        </w:rPr>
        <w:t xml:space="preserve">2010, 8 октября, № 77; </w:t>
      </w:r>
      <w:r w:rsidRPr="00CB7467">
        <w:rPr>
          <w:bCs/>
          <w:szCs w:val="28"/>
        </w:rPr>
        <w:t xml:space="preserve">2014, 17 октября, № 86; </w:t>
      </w:r>
      <w:r w:rsidR="000452A1" w:rsidRPr="00CB7467">
        <w:rPr>
          <w:bCs/>
          <w:szCs w:val="28"/>
        </w:rPr>
        <w:t xml:space="preserve">2015, 14 июля, № 55; </w:t>
      </w:r>
      <w:r w:rsidRPr="00CB7467">
        <w:rPr>
          <w:bCs/>
          <w:szCs w:val="28"/>
        </w:rPr>
        <w:t>2016, 14 июня, № 51;</w:t>
      </w:r>
      <w:proofErr w:type="gramEnd"/>
      <w:r w:rsidRPr="00CB7467">
        <w:rPr>
          <w:bCs/>
          <w:szCs w:val="28"/>
        </w:rPr>
        <w:t xml:space="preserve"> </w:t>
      </w:r>
      <w:proofErr w:type="gramStart"/>
      <w:r w:rsidRPr="00CB7467">
        <w:rPr>
          <w:bCs/>
          <w:szCs w:val="28"/>
        </w:rPr>
        <w:t xml:space="preserve">27 декабря, № 113; 2017, 3 ноября, № 92; 2018, 9 ноября, № 95; </w:t>
      </w:r>
      <w:r w:rsidR="001E6D57" w:rsidRPr="00CB7467">
        <w:rPr>
          <w:bCs/>
          <w:szCs w:val="28"/>
        </w:rPr>
        <w:t>7 декабря, № 104; 2019, 15 ноября, № 97; 2020, 6 </w:t>
      </w:r>
      <w:r w:rsidRPr="00CB7467">
        <w:rPr>
          <w:bCs/>
          <w:szCs w:val="28"/>
        </w:rPr>
        <w:t>мая, № 36; 2 июня, № 44</w:t>
      </w:r>
      <w:r w:rsidR="000452A1" w:rsidRPr="00CB7467">
        <w:rPr>
          <w:bCs/>
          <w:szCs w:val="28"/>
        </w:rPr>
        <w:t xml:space="preserve">; 10 июля, № 54; 25 сентября, № 80; </w:t>
      </w:r>
      <w:r w:rsidR="00803C6B" w:rsidRPr="00CB7467">
        <w:rPr>
          <w:bCs/>
          <w:szCs w:val="28"/>
        </w:rPr>
        <w:t xml:space="preserve">2021, </w:t>
      </w:r>
      <w:r w:rsidR="000452A1" w:rsidRPr="00CB7467">
        <w:rPr>
          <w:bCs/>
          <w:szCs w:val="28"/>
        </w:rPr>
        <w:t>9 июля, № 55</w:t>
      </w:r>
      <w:r w:rsidRPr="00CB7467">
        <w:rPr>
          <w:bCs/>
          <w:szCs w:val="28"/>
        </w:rPr>
        <w:t>) следующие изменения:</w:t>
      </w:r>
      <w:proofErr w:type="gramEnd"/>
    </w:p>
    <w:p w:rsidR="00EE07E8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1) в статье 1:</w:t>
      </w:r>
    </w:p>
    <w:p w:rsidR="00EE07E8" w:rsidRPr="00CB7467" w:rsidRDefault="00EE07E8" w:rsidP="00CB7467">
      <w:pPr>
        <w:ind w:firstLine="709"/>
        <w:rPr>
          <w:bCs/>
          <w:szCs w:val="28"/>
        </w:rPr>
      </w:pPr>
      <w:proofErr w:type="gramStart"/>
      <w:r w:rsidRPr="00CB7467">
        <w:rPr>
          <w:bCs/>
          <w:szCs w:val="28"/>
        </w:rPr>
        <w:t>а</w:t>
      </w:r>
      <w:r w:rsidR="00CB7467">
        <w:rPr>
          <w:bCs/>
          <w:szCs w:val="28"/>
        </w:rPr>
        <w:t>) </w:t>
      </w:r>
      <w:r w:rsidRPr="00CB7467">
        <w:rPr>
          <w:bCs/>
          <w:szCs w:val="28"/>
        </w:rPr>
        <w:t xml:space="preserve">в абзаце первом </w:t>
      </w:r>
      <w:r w:rsidR="002D46AA" w:rsidRPr="00CB7467">
        <w:rPr>
          <w:bCs/>
          <w:szCs w:val="28"/>
        </w:rPr>
        <w:t xml:space="preserve">слова «(далее – налог)» заменить словами </w:t>
      </w:r>
      <w:r w:rsidR="002D46AA" w:rsidRPr="00CB7467">
        <w:rPr>
          <w:bCs/>
          <w:szCs w:val="28"/>
        </w:rPr>
        <w:br/>
        <w:t xml:space="preserve">«(далее также – налог)», </w:t>
      </w:r>
      <w:r w:rsidRPr="00CB7467">
        <w:rPr>
          <w:bCs/>
          <w:szCs w:val="28"/>
        </w:rPr>
        <w:t xml:space="preserve">слова «порядок и сроки уплаты налога, налоговые льготы» заменить словами «порядок уплаты налога, </w:t>
      </w:r>
      <w:hyperlink r:id="rId12" w:history="1">
        <w:r w:rsidRPr="00CB7467">
          <w:rPr>
            <w:rStyle w:val="afa"/>
            <w:bCs/>
            <w:color w:val="auto"/>
            <w:szCs w:val="28"/>
            <w:u w:val="none"/>
          </w:rPr>
          <w:t>налоговые льготы</w:t>
        </w:r>
      </w:hyperlink>
      <w:r w:rsidRPr="00CB7467">
        <w:rPr>
          <w:bCs/>
          <w:szCs w:val="28"/>
        </w:rPr>
        <w:t>, осн</w:t>
      </w:r>
      <w:r w:rsidRPr="00CB7467">
        <w:rPr>
          <w:bCs/>
          <w:szCs w:val="28"/>
        </w:rPr>
        <w:t>о</w:t>
      </w:r>
      <w:r w:rsidRPr="00CB7467">
        <w:rPr>
          <w:bCs/>
          <w:szCs w:val="28"/>
        </w:rPr>
        <w:t>вания и порядок их применения налогоплательщиками»;</w:t>
      </w:r>
      <w:proofErr w:type="gramEnd"/>
    </w:p>
    <w:p w:rsidR="00EE07E8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lastRenderedPageBreak/>
        <w:t>б) в абзаце втором слова «порядок исчисления налога и» заменить сл</w:t>
      </w:r>
      <w:r w:rsidRPr="00CB7467">
        <w:rPr>
          <w:bCs/>
          <w:szCs w:val="28"/>
        </w:rPr>
        <w:t>о</w:t>
      </w:r>
      <w:r w:rsidRPr="00CB7467">
        <w:rPr>
          <w:bCs/>
          <w:szCs w:val="28"/>
        </w:rPr>
        <w:t>вами «порядок исчисления и сроки уплаты налога</w:t>
      </w:r>
      <w:proofErr w:type="gramStart"/>
      <w:r w:rsidRPr="00CB7467">
        <w:rPr>
          <w:bCs/>
          <w:szCs w:val="28"/>
        </w:rPr>
        <w:t>,»</w:t>
      </w:r>
      <w:proofErr w:type="gramEnd"/>
      <w:r w:rsidRPr="00CB7467">
        <w:rPr>
          <w:bCs/>
          <w:szCs w:val="28"/>
        </w:rPr>
        <w:t>;</w:t>
      </w:r>
    </w:p>
    <w:p w:rsidR="00EE07E8" w:rsidRPr="00CB7467" w:rsidRDefault="00DF3137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2</w:t>
      </w:r>
      <w:r w:rsidR="00EE07E8" w:rsidRPr="00CB7467">
        <w:rPr>
          <w:bCs/>
          <w:szCs w:val="28"/>
        </w:rPr>
        <w:t xml:space="preserve">) статью 3 изложить в </w:t>
      </w:r>
      <w:r w:rsidR="001946DB" w:rsidRPr="00CB7467">
        <w:rPr>
          <w:bCs/>
          <w:szCs w:val="28"/>
        </w:rPr>
        <w:t>следующей</w:t>
      </w:r>
      <w:r w:rsidR="00EE07E8" w:rsidRPr="00CB7467">
        <w:rPr>
          <w:bCs/>
          <w:szCs w:val="28"/>
        </w:rPr>
        <w:t xml:space="preserve"> редакции:</w:t>
      </w:r>
    </w:p>
    <w:p w:rsidR="00EE07E8" w:rsidRPr="00CB7467" w:rsidRDefault="00EE07E8" w:rsidP="00CB7467">
      <w:pPr>
        <w:ind w:firstLine="709"/>
        <w:rPr>
          <w:b/>
          <w:bCs/>
          <w:szCs w:val="28"/>
        </w:rPr>
      </w:pPr>
      <w:r w:rsidRPr="00CB7467">
        <w:rPr>
          <w:bCs/>
          <w:szCs w:val="28"/>
        </w:rPr>
        <w:t>«Статья 3.</w:t>
      </w:r>
      <w:r w:rsidRPr="00CB7467">
        <w:rPr>
          <w:b/>
          <w:bCs/>
          <w:szCs w:val="28"/>
        </w:rPr>
        <w:t xml:space="preserve"> Порядок уплаты налога</w:t>
      </w:r>
    </w:p>
    <w:p w:rsidR="00EE07E8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В течение налогового периода налогоплательщики уплачивают аванс</w:t>
      </w:r>
      <w:r w:rsidRPr="00CB7467">
        <w:rPr>
          <w:bCs/>
          <w:szCs w:val="28"/>
        </w:rPr>
        <w:t>о</w:t>
      </w:r>
      <w:r w:rsidRPr="00CB7467">
        <w:rPr>
          <w:bCs/>
          <w:szCs w:val="28"/>
        </w:rPr>
        <w:t>вые платежи по налогу.</w:t>
      </w:r>
      <w:r w:rsidR="00800AC8" w:rsidRPr="00CB7467">
        <w:rPr>
          <w:bCs/>
          <w:szCs w:val="28"/>
        </w:rPr>
        <w:t xml:space="preserve"> </w:t>
      </w:r>
      <w:r w:rsidRPr="00CB7467">
        <w:rPr>
          <w:bCs/>
          <w:szCs w:val="28"/>
        </w:rPr>
        <w:t>По истечении налогового периода налогоплательщ</w:t>
      </w:r>
      <w:r w:rsidRPr="00CB7467">
        <w:rPr>
          <w:bCs/>
          <w:szCs w:val="28"/>
        </w:rPr>
        <w:t>и</w:t>
      </w:r>
      <w:r w:rsidRPr="00CB7467">
        <w:rPr>
          <w:bCs/>
          <w:szCs w:val="28"/>
        </w:rPr>
        <w:t xml:space="preserve">ки уплачивают сумму налога, исчисленную </w:t>
      </w:r>
      <w:r w:rsidR="00800AC8" w:rsidRPr="00CB7467">
        <w:rPr>
          <w:bCs/>
          <w:szCs w:val="28"/>
        </w:rPr>
        <w:t xml:space="preserve">в порядке, предусмотренном </w:t>
      </w:r>
      <w:r w:rsidRPr="00CB7467">
        <w:rPr>
          <w:bCs/>
          <w:szCs w:val="28"/>
        </w:rPr>
        <w:t>Налоговым кодексом Российской Федерации</w:t>
      </w:r>
      <w:proofErr w:type="gramStart"/>
      <w:r w:rsidRPr="00CB7467">
        <w:rPr>
          <w:bCs/>
          <w:szCs w:val="28"/>
        </w:rPr>
        <w:t>.»;</w:t>
      </w:r>
      <w:proofErr w:type="gramEnd"/>
    </w:p>
    <w:p w:rsidR="00EE07E8" w:rsidRPr="00CB7467" w:rsidRDefault="00DF3137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3</w:t>
      </w:r>
      <w:r w:rsidR="00EE07E8" w:rsidRPr="00CB7467">
        <w:rPr>
          <w:bCs/>
          <w:szCs w:val="28"/>
        </w:rPr>
        <w:t>) в статье 3</w:t>
      </w:r>
      <w:r w:rsidR="00EE07E8" w:rsidRPr="00CB7467">
        <w:rPr>
          <w:bCs/>
          <w:szCs w:val="28"/>
          <w:vertAlign w:val="superscript"/>
        </w:rPr>
        <w:t>1</w:t>
      </w:r>
      <w:r w:rsidR="00EE07E8" w:rsidRPr="00CB7467">
        <w:rPr>
          <w:bCs/>
          <w:szCs w:val="28"/>
        </w:rPr>
        <w:t>:</w:t>
      </w:r>
    </w:p>
    <w:p w:rsidR="00EE07E8" w:rsidRPr="00CB7467" w:rsidRDefault="00F2028A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а</w:t>
      </w:r>
      <w:r w:rsidR="00EE07E8" w:rsidRPr="00CB7467">
        <w:rPr>
          <w:bCs/>
          <w:szCs w:val="28"/>
        </w:rPr>
        <w:t>) в части 1:</w:t>
      </w:r>
    </w:p>
    <w:p w:rsidR="00EE07E8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 xml:space="preserve">пункт 7 </w:t>
      </w:r>
      <w:r w:rsidR="00800C15" w:rsidRPr="00CB7467">
        <w:rPr>
          <w:bCs/>
          <w:szCs w:val="28"/>
        </w:rPr>
        <w:t xml:space="preserve">после слов «пассажирские </w:t>
      </w:r>
      <w:r w:rsidR="00EB4E0B">
        <w:rPr>
          <w:bCs/>
          <w:szCs w:val="28"/>
        </w:rPr>
        <w:t>перевозки» дополнить словами «и </w:t>
      </w:r>
      <w:r w:rsidR="00800C15" w:rsidRPr="00CB7467">
        <w:rPr>
          <w:bCs/>
          <w:szCs w:val="28"/>
        </w:rPr>
        <w:t>(или) грузовые перевозки»;</w:t>
      </w:r>
    </w:p>
    <w:p w:rsidR="00EE07E8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в пункт</w:t>
      </w:r>
      <w:r w:rsidR="004E0448" w:rsidRPr="00CB7467">
        <w:rPr>
          <w:bCs/>
          <w:szCs w:val="28"/>
        </w:rPr>
        <w:t>е</w:t>
      </w:r>
      <w:r w:rsidRPr="00CB7467">
        <w:rPr>
          <w:bCs/>
          <w:szCs w:val="28"/>
        </w:rPr>
        <w:t xml:space="preserve"> 17</w:t>
      </w:r>
      <w:r w:rsidR="004E0448" w:rsidRPr="00CB7467">
        <w:rPr>
          <w:bCs/>
          <w:szCs w:val="28"/>
        </w:rPr>
        <w:t xml:space="preserve"> </w:t>
      </w:r>
      <w:r w:rsidRPr="00CB7467">
        <w:rPr>
          <w:bCs/>
          <w:szCs w:val="28"/>
        </w:rPr>
        <w:t xml:space="preserve">слова «по 31 декабря 2021 года» заменить словами </w:t>
      </w:r>
      <w:r w:rsidRPr="00CB7467">
        <w:rPr>
          <w:bCs/>
          <w:szCs w:val="28"/>
        </w:rPr>
        <w:br/>
        <w:t>«по 31 декабря 2022 года»;</w:t>
      </w:r>
    </w:p>
    <w:p w:rsidR="00287EE0" w:rsidRPr="00CB7467" w:rsidRDefault="004E044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 xml:space="preserve">в пункте 18 слова «по 31 декабря 2021 года» заменить словами </w:t>
      </w:r>
      <w:r w:rsidRPr="00CB7467">
        <w:rPr>
          <w:bCs/>
          <w:szCs w:val="28"/>
        </w:rPr>
        <w:br/>
        <w:t>«по 31 декабря 2022 года»;</w:t>
      </w:r>
    </w:p>
    <w:p w:rsidR="00EE07E8" w:rsidRPr="00CB7467" w:rsidRDefault="00F2028A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б</w:t>
      </w:r>
      <w:r w:rsidR="00EE07E8" w:rsidRPr="00CB7467">
        <w:rPr>
          <w:bCs/>
          <w:szCs w:val="28"/>
        </w:rPr>
        <w:t>) в части 2:</w:t>
      </w:r>
    </w:p>
    <w:p w:rsidR="00EE07E8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 xml:space="preserve">в абзаце первом слова «2016 – 2021 годы» заменить словами </w:t>
      </w:r>
      <w:r w:rsidRPr="00CB7467">
        <w:rPr>
          <w:bCs/>
          <w:szCs w:val="28"/>
        </w:rPr>
        <w:br/>
        <w:t>«2016 – 2022 годы»;</w:t>
      </w:r>
    </w:p>
    <w:p w:rsidR="00287EE0" w:rsidRPr="00CB7467" w:rsidRDefault="00EE07E8" w:rsidP="00CB7467">
      <w:pPr>
        <w:ind w:firstLine="709"/>
        <w:rPr>
          <w:bCs/>
          <w:szCs w:val="28"/>
        </w:rPr>
      </w:pPr>
      <w:r w:rsidRPr="00CB7467">
        <w:rPr>
          <w:bCs/>
          <w:szCs w:val="28"/>
        </w:rPr>
        <w:t>в абзаце четвертом слова «по 31 декабря 2021 года» заменить сл</w:t>
      </w:r>
      <w:r w:rsidR="00DF3137" w:rsidRPr="00CB7467">
        <w:rPr>
          <w:bCs/>
          <w:szCs w:val="28"/>
        </w:rPr>
        <w:t>овами «по 31 декабря 2022 года».</w:t>
      </w:r>
    </w:p>
    <w:p w:rsidR="00EE07E8" w:rsidRPr="00CB7467" w:rsidRDefault="00EE07E8" w:rsidP="00CB7467">
      <w:pPr>
        <w:ind w:firstLine="709"/>
        <w:rPr>
          <w:bCs/>
          <w:szCs w:val="28"/>
        </w:rPr>
      </w:pPr>
    </w:p>
    <w:p w:rsidR="00B74A2D" w:rsidRPr="00CB7467" w:rsidRDefault="00B74A2D" w:rsidP="00CB7467">
      <w:pPr>
        <w:ind w:firstLine="709"/>
        <w:rPr>
          <w:b/>
          <w:bCs/>
          <w:spacing w:val="-2"/>
          <w:szCs w:val="28"/>
        </w:rPr>
      </w:pPr>
      <w:r w:rsidRPr="00CB7467">
        <w:rPr>
          <w:b/>
          <w:bCs/>
          <w:spacing w:val="-2"/>
          <w:szCs w:val="28"/>
        </w:rPr>
        <w:t xml:space="preserve">Статья </w:t>
      </w:r>
      <w:r w:rsidR="00EE07E8" w:rsidRPr="00CB7467">
        <w:rPr>
          <w:b/>
          <w:bCs/>
          <w:spacing w:val="-2"/>
          <w:szCs w:val="28"/>
        </w:rPr>
        <w:t>3</w:t>
      </w:r>
    </w:p>
    <w:p w:rsidR="004E0448" w:rsidRPr="00CB7467" w:rsidRDefault="004E0448" w:rsidP="00CB7467">
      <w:pPr>
        <w:ind w:firstLine="709"/>
        <w:rPr>
          <w:bCs/>
          <w:spacing w:val="-2"/>
          <w:szCs w:val="28"/>
        </w:rPr>
      </w:pPr>
      <w:r w:rsidRPr="00CB7467">
        <w:rPr>
          <w:bCs/>
          <w:spacing w:val="-2"/>
          <w:szCs w:val="28"/>
        </w:rPr>
        <w:t>1. Настоящий Закон вступает в силу с 1 января 2022 года, но не ранее чем по истечении одного месяца со дня его</w:t>
      </w:r>
      <w:r w:rsidR="00E069A7" w:rsidRPr="00CB7467">
        <w:rPr>
          <w:bCs/>
          <w:spacing w:val="-2"/>
          <w:szCs w:val="28"/>
        </w:rPr>
        <w:t xml:space="preserve"> официального опубликования, за </w:t>
      </w:r>
      <w:r w:rsidRPr="00CB7467">
        <w:rPr>
          <w:bCs/>
          <w:spacing w:val="-2"/>
          <w:szCs w:val="28"/>
        </w:rPr>
        <w:t xml:space="preserve">исключением пункта </w:t>
      </w:r>
      <w:r w:rsidR="00DF3137" w:rsidRPr="00CB7467">
        <w:rPr>
          <w:bCs/>
          <w:spacing w:val="-2"/>
          <w:szCs w:val="28"/>
        </w:rPr>
        <w:t>3</w:t>
      </w:r>
      <w:r w:rsidRPr="00CB7467">
        <w:rPr>
          <w:bCs/>
          <w:spacing w:val="-2"/>
          <w:szCs w:val="28"/>
        </w:rPr>
        <w:t xml:space="preserve"> </w:t>
      </w:r>
      <w:r w:rsidR="00C218FC" w:rsidRPr="00CB7467">
        <w:rPr>
          <w:bCs/>
          <w:spacing w:val="-2"/>
          <w:szCs w:val="28"/>
        </w:rPr>
        <w:t xml:space="preserve">статьи 2 </w:t>
      </w:r>
      <w:r w:rsidRPr="00CB7467">
        <w:rPr>
          <w:bCs/>
          <w:spacing w:val="-2"/>
          <w:szCs w:val="28"/>
        </w:rPr>
        <w:t>настоящего Закона.</w:t>
      </w:r>
    </w:p>
    <w:p w:rsidR="004E0448" w:rsidRPr="00CB7467" w:rsidRDefault="004E0448" w:rsidP="00CB7467">
      <w:pPr>
        <w:ind w:firstLine="709"/>
        <w:rPr>
          <w:bCs/>
          <w:spacing w:val="-2"/>
          <w:szCs w:val="28"/>
        </w:rPr>
      </w:pPr>
      <w:r w:rsidRPr="00CB7467">
        <w:rPr>
          <w:bCs/>
          <w:spacing w:val="-2"/>
          <w:szCs w:val="28"/>
        </w:rPr>
        <w:t xml:space="preserve">2. </w:t>
      </w:r>
      <w:r w:rsidR="00DF3137" w:rsidRPr="00CB7467">
        <w:rPr>
          <w:bCs/>
          <w:spacing w:val="-2"/>
          <w:szCs w:val="28"/>
        </w:rPr>
        <w:t>П</w:t>
      </w:r>
      <w:r w:rsidR="00BA01EB" w:rsidRPr="00CB7467">
        <w:rPr>
          <w:bCs/>
          <w:spacing w:val="-2"/>
          <w:szCs w:val="28"/>
        </w:rPr>
        <w:t xml:space="preserve">ункт </w:t>
      </w:r>
      <w:r w:rsidR="00DF3137" w:rsidRPr="00CB7467">
        <w:rPr>
          <w:bCs/>
          <w:spacing w:val="-2"/>
          <w:szCs w:val="28"/>
        </w:rPr>
        <w:t>3</w:t>
      </w:r>
      <w:r w:rsidR="00BA01EB" w:rsidRPr="00CB7467">
        <w:rPr>
          <w:bCs/>
          <w:spacing w:val="-2"/>
          <w:szCs w:val="28"/>
        </w:rPr>
        <w:t xml:space="preserve"> статьи 2 настоящего Закона </w:t>
      </w:r>
      <w:r w:rsidRPr="00CB7467">
        <w:rPr>
          <w:bCs/>
          <w:spacing w:val="-2"/>
          <w:szCs w:val="28"/>
        </w:rPr>
        <w:t>вступа</w:t>
      </w:r>
      <w:r w:rsidR="00DF3137" w:rsidRPr="00CB7467">
        <w:rPr>
          <w:bCs/>
          <w:spacing w:val="-2"/>
          <w:szCs w:val="28"/>
        </w:rPr>
        <w:t>е</w:t>
      </w:r>
      <w:r w:rsidRPr="00CB7467">
        <w:rPr>
          <w:bCs/>
          <w:spacing w:val="-2"/>
          <w:szCs w:val="28"/>
        </w:rPr>
        <w:t>т в силу со дня его оф</w:t>
      </w:r>
      <w:r w:rsidRPr="00CB7467">
        <w:rPr>
          <w:bCs/>
          <w:spacing w:val="-2"/>
          <w:szCs w:val="28"/>
        </w:rPr>
        <w:t>и</w:t>
      </w:r>
      <w:r w:rsidRPr="00CB7467">
        <w:rPr>
          <w:bCs/>
          <w:spacing w:val="-2"/>
          <w:szCs w:val="28"/>
        </w:rPr>
        <w:t>циального опубликования.</w:t>
      </w:r>
    </w:p>
    <w:p w:rsidR="004E0448" w:rsidRPr="00CB7467" w:rsidRDefault="004E0448" w:rsidP="00CB7467">
      <w:pPr>
        <w:ind w:firstLine="709"/>
        <w:rPr>
          <w:bCs/>
          <w:spacing w:val="-2"/>
          <w:szCs w:val="28"/>
        </w:rPr>
      </w:pPr>
      <w:r w:rsidRPr="00CB7467">
        <w:rPr>
          <w:bCs/>
          <w:spacing w:val="-2"/>
          <w:szCs w:val="28"/>
        </w:rPr>
        <w:t>3. Действие положений пункта 7 части 1 статьи 3</w:t>
      </w:r>
      <w:r w:rsidRPr="00CB7467">
        <w:rPr>
          <w:bCs/>
          <w:spacing w:val="-2"/>
          <w:szCs w:val="28"/>
          <w:vertAlign w:val="superscript"/>
        </w:rPr>
        <w:t>1</w:t>
      </w:r>
      <w:r w:rsidRPr="00CB7467">
        <w:rPr>
          <w:bCs/>
          <w:spacing w:val="-2"/>
          <w:szCs w:val="28"/>
        </w:rPr>
        <w:t xml:space="preserve"> Закона Ярославской области от 15.10.2003 № 46-з «О налоге на имущество организаций в Яросла</w:t>
      </w:r>
      <w:r w:rsidRPr="00CB7467">
        <w:rPr>
          <w:bCs/>
          <w:spacing w:val="-2"/>
          <w:szCs w:val="28"/>
        </w:rPr>
        <w:t>в</w:t>
      </w:r>
      <w:r w:rsidRPr="00CB7467">
        <w:rPr>
          <w:bCs/>
          <w:spacing w:val="-2"/>
          <w:szCs w:val="28"/>
        </w:rPr>
        <w:t>ской области» (в редакции настоящего Закона) распространяется на правоо</w:t>
      </w:r>
      <w:r w:rsidRPr="00CB7467">
        <w:rPr>
          <w:bCs/>
          <w:spacing w:val="-2"/>
          <w:szCs w:val="28"/>
        </w:rPr>
        <w:t>т</w:t>
      </w:r>
      <w:r w:rsidRPr="00CB7467">
        <w:rPr>
          <w:bCs/>
          <w:spacing w:val="-2"/>
          <w:szCs w:val="28"/>
        </w:rPr>
        <w:t>ношения, возникшие с 1 января 2021 года.</w:t>
      </w:r>
    </w:p>
    <w:p w:rsidR="00DF3137" w:rsidRDefault="00DF3137" w:rsidP="00CB7467">
      <w:pPr>
        <w:ind w:firstLine="0"/>
        <w:rPr>
          <w:szCs w:val="28"/>
        </w:rPr>
      </w:pPr>
    </w:p>
    <w:p w:rsidR="00E5493B" w:rsidRPr="00CB7467" w:rsidRDefault="00E5493B" w:rsidP="00CB7467">
      <w:pPr>
        <w:ind w:firstLine="0"/>
        <w:rPr>
          <w:szCs w:val="28"/>
        </w:rPr>
      </w:pPr>
    </w:p>
    <w:p w:rsidR="00805A07" w:rsidRPr="00CB7467" w:rsidRDefault="00805A07" w:rsidP="00CB7467">
      <w:pPr>
        <w:ind w:firstLine="0"/>
        <w:rPr>
          <w:szCs w:val="28"/>
        </w:rPr>
      </w:pPr>
    </w:p>
    <w:p w:rsidR="00CB7467" w:rsidRDefault="007A1D60" w:rsidP="00CB7467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CB7467">
        <w:rPr>
          <w:bCs/>
          <w:szCs w:val="28"/>
        </w:rPr>
        <w:t xml:space="preserve">Временно исполняющий </w:t>
      </w:r>
    </w:p>
    <w:p w:rsidR="00CB7467" w:rsidRDefault="00EB4E0B" w:rsidP="00CB7467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>о</w:t>
      </w:r>
      <w:r w:rsidR="007A1D60" w:rsidRPr="00CB7467">
        <w:rPr>
          <w:bCs/>
          <w:szCs w:val="28"/>
        </w:rPr>
        <w:t>бязанности</w:t>
      </w:r>
      <w:r w:rsidR="00CB7467">
        <w:rPr>
          <w:bCs/>
          <w:szCs w:val="28"/>
        </w:rPr>
        <w:t xml:space="preserve"> </w:t>
      </w:r>
      <w:r w:rsidR="007A1D60" w:rsidRPr="00CB7467">
        <w:rPr>
          <w:bCs/>
          <w:szCs w:val="28"/>
        </w:rPr>
        <w:t xml:space="preserve">Губернатора </w:t>
      </w:r>
    </w:p>
    <w:p w:rsidR="00E86DA6" w:rsidRPr="00CB7467" w:rsidRDefault="007A1D60" w:rsidP="00CB7467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CB7467">
        <w:rPr>
          <w:bCs/>
          <w:szCs w:val="28"/>
        </w:rPr>
        <w:t xml:space="preserve">Ярославской области </w:t>
      </w:r>
      <w:r w:rsidR="00CB7467">
        <w:rPr>
          <w:bCs/>
          <w:szCs w:val="28"/>
        </w:rPr>
        <w:tab/>
        <w:t xml:space="preserve"> </w:t>
      </w:r>
      <w:r w:rsidRPr="00CB7467">
        <w:rPr>
          <w:bCs/>
          <w:szCs w:val="28"/>
        </w:rPr>
        <w:t xml:space="preserve">М.Я. </w:t>
      </w:r>
      <w:proofErr w:type="spellStart"/>
      <w:r w:rsidRPr="00CB7467">
        <w:rPr>
          <w:bCs/>
          <w:szCs w:val="28"/>
        </w:rPr>
        <w:t>Евраев</w:t>
      </w:r>
      <w:proofErr w:type="spellEnd"/>
    </w:p>
    <w:p w:rsidR="007A1D60" w:rsidRPr="00CB7467" w:rsidRDefault="007A1D60" w:rsidP="00CB7467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7A1D60" w:rsidRPr="00CB7467" w:rsidRDefault="007A1D60" w:rsidP="00CB7467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455727" w:rsidRDefault="00455727" w:rsidP="00455727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1 ноября 2021 г.</w:t>
      </w:r>
    </w:p>
    <w:p w:rsidR="00455727" w:rsidRDefault="00455727" w:rsidP="00455727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CB7467" w:rsidRDefault="00455727" w:rsidP="00455727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>
        <w:rPr>
          <w:bCs/>
          <w:szCs w:val="28"/>
        </w:rPr>
        <w:t>№ 7</w:t>
      </w:r>
      <w:r>
        <w:rPr>
          <w:bCs/>
          <w:szCs w:val="28"/>
        </w:rPr>
        <w:t>5</w:t>
      </w:r>
      <w:r>
        <w:rPr>
          <w:bCs/>
          <w:szCs w:val="28"/>
        </w:rPr>
        <w:t>-з</w:t>
      </w:r>
      <w:bookmarkStart w:id="0" w:name="_GoBack"/>
      <w:bookmarkEnd w:id="0"/>
    </w:p>
    <w:sectPr w:rsidR="00572F15" w:rsidRPr="00CB7467" w:rsidSect="00CB7467">
      <w:headerReference w:type="even" r:id="rId13"/>
      <w:headerReference w:type="default" r:id="rId14"/>
      <w:pgSz w:w="11906" w:h="16838" w:code="9"/>
      <w:pgMar w:top="1134" w:right="850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F0" w:rsidRDefault="009B75F0">
      <w:r>
        <w:separator/>
      </w:r>
    </w:p>
    <w:p w:rsidR="009B75F0" w:rsidRDefault="009B75F0"/>
    <w:p w:rsidR="009B75F0" w:rsidRDefault="009B75F0"/>
  </w:endnote>
  <w:endnote w:type="continuationSeparator" w:id="0">
    <w:p w:rsidR="009B75F0" w:rsidRDefault="009B75F0">
      <w:r>
        <w:continuationSeparator/>
      </w:r>
    </w:p>
    <w:p w:rsidR="009B75F0" w:rsidRDefault="009B75F0"/>
    <w:p w:rsidR="009B75F0" w:rsidRDefault="009B7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F0" w:rsidRDefault="009B75F0">
      <w:r>
        <w:separator/>
      </w:r>
    </w:p>
    <w:p w:rsidR="009B75F0" w:rsidRDefault="009B75F0"/>
    <w:p w:rsidR="009B75F0" w:rsidRDefault="009B75F0"/>
  </w:footnote>
  <w:footnote w:type="continuationSeparator" w:id="0">
    <w:p w:rsidR="009B75F0" w:rsidRDefault="009B75F0">
      <w:r>
        <w:continuationSeparator/>
      </w:r>
    </w:p>
    <w:p w:rsidR="009B75F0" w:rsidRDefault="009B75F0"/>
    <w:p w:rsidR="009B75F0" w:rsidRDefault="009B7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61231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7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2A1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56A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0B65"/>
    <w:rsid w:val="00191686"/>
    <w:rsid w:val="00192434"/>
    <w:rsid w:val="00192AD1"/>
    <w:rsid w:val="00192B57"/>
    <w:rsid w:val="001946DB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0405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6D57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87EE0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66BA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1A4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AA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AA3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353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9E5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5F7"/>
    <w:rsid w:val="003F7A1D"/>
    <w:rsid w:val="004006A4"/>
    <w:rsid w:val="00400DFD"/>
    <w:rsid w:val="004012E2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0AA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5727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5914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A7435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8C0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448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D5C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E8E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54C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1E53"/>
    <w:rsid w:val="006324C3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8D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1D60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39A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0AC8"/>
    <w:rsid w:val="00800C15"/>
    <w:rsid w:val="00802B09"/>
    <w:rsid w:val="008035DC"/>
    <w:rsid w:val="008036ED"/>
    <w:rsid w:val="00803C6B"/>
    <w:rsid w:val="008041BE"/>
    <w:rsid w:val="00805A07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045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4DB8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5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35A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68F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0894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049D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5F0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0D3E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57F71"/>
    <w:rsid w:val="00A601DB"/>
    <w:rsid w:val="00A60385"/>
    <w:rsid w:val="00A62147"/>
    <w:rsid w:val="00A626CE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199E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CFB"/>
    <w:rsid w:val="00AC76F7"/>
    <w:rsid w:val="00AC7FA1"/>
    <w:rsid w:val="00AD10D3"/>
    <w:rsid w:val="00AD14A9"/>
    <w:rsid w:val="00AD172A"/>
    <w:rsid w:val="00AD33B6"/>
    <w:rsid w:val="00AD38B2"/>
    <w:rsid w:val="00AD3CD1"/>
    <w:rsid w:val="00AD3F2F"/>
    <w:rsid w:val="00AD4BC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183B"/>
    <w:rsid w:val="00B738F3"/>
    <w:rsid w:val="00B73B8C"/>
    <w:rsid w:val="00B74A2D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1EB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241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18FC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B7467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01E"/>
    <w:rsid w:val="00CF235D"/>
    <w:rsid w:val="00CF28C4"/>
    <w:rsid w:val="00CF2ED0"/>
    <w:rsid w:val="00CF2F8E"/>
    <w:rsid w:val="00CF48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137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3248"/>
    <w:rsid w:val="00E049DC"/>
    <w:rsid w:val="00E0507D"/>
    <w:rsid w:val="00E052BE"/>
    <w:rsid w:val="00E05512"/>
    <w:rsid w:val="00E0668D"/>
    <w:rsid w:val="00E069A7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514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80A"/>
    <w:rsid w:val="00E539BB"/>
    <w:rsid w:val="00E53F81"/>
    <w:rsid w:val="00E5493B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4E0B"/>
    <w:rsid w:val="00EB5018"/>
    <w:rsid w:val="00EB5966"/>
    <w:rsid w:val="00EB600A"/>
    <w:rsid w:val="00EB7B6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7E8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028A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6F2B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1D4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8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B6A74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B5E14EC06B425B33D912B11A2556565867A2F02B958E686A43C4C91BDED4B7E1C481CC690FFF8A90B1016EA88273BF6C1267DA34CECD0FAG6q3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AA7CA-EFB2-42A3-BB10-E563CFEF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3728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11</cp:revision>
  <cp:lastPrinted>2021-10-06T08:38:00Z</cp:lastPrinted>
  <dcterms:created xsi:type="dcterms:W3CDTF">2021-10-13T08:14:00Z</dcterms:created>
  <dcterms:modified xsi:type="dcterms:W3CDTF">2021-11-01T11:29:00Z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